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97E" w:rsidP="18908DBF" w:rsidRDefault="0017797E" w14:paraId="59B727A7" w14:textId="5350186B">
      <w:pPr>
        <w:spacing w:after="160" w:line="259" w:lineRule="auto"/>
        <w:jc w:val="both"/>
      </w:pPr>
      <w:r w:rsidRPr="18908DBF" w:rsidR="47AB58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2022.11.0</w:t>
      </w:r>
      <w:r w:rsidRPr="18908DBF" w:rsidR="5E2F2A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7</w:t>
      </w:r>
      <w:r w:rsidRPr="18908DBF" w:rsidR="47AB58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. </w:t>
      </w:r>
      <w:r w:rsidRPr="18908DBF" w:rsidR="47AB58A3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17797E" w:rsidP="18908DBF" w:rsidRDefault="0017797E" w14:paraId="6CE2683D" w14:textId="434E53AF">
      <w:pPr>
        <w:pStyle w:val="Norml"/>
        <w:jc w:val="both"/>
        <w:rPr>
          <w:rFonts w:ascii="Times New Roman" w:hAnsi="Times New Roman" w:cs="Times New Roman"/>
          <w:sz w:val="24"/>
          <w:szCs w:val="24"/>
        </w:rPr>
      </w:pPr>
      <w:r w:rsidRPr="18908DBF" w:rsidR="0017797E">
        <w:rPr>
          <w:rFonts w:ascii="Times New Roman" w:hAnsi="Times New Roman" w:cs="Times New Roman"/>
          <w:sz w:val="24"/>
          <w:szCs w:val="24"/>
        </w:rPr>
        <w:t>Júlia Szekeres</w:t>
      </w:r>
      <w:r w:rsidRPr="18908DBF" w:rsidR="35666EEE">
        <w:rPr>
          <w:rFonts w:ascii="Times New Roman" w:hAnsi="Times New Roman" w:cs="Times New Roman"/>
          <w:sz w:val="24"/>
          <w:szCs w:val="24"/>
        </w:rPr>
        <w:t xml:space="preserve"> Barthóné</w:t>
      </w:r>
      <w:r w:rsidRPr="18908DBF" w:rsidR="0017797E">
        <w:rPr>
          <w:rFonts w:ascii="Times New Roman" w:hAnsi="Times New Roman" w:cs="Times New Roman"/>
          <w:sz w:val="24"/>
          <w:szCs w:val="24"/>
        </w:rPr>
        <w:t xml:space="preserve"> </w:t>
      </w:r>
      <w:r w:rsidRPr="18908DBF" w:rsidR="0017797E">
        <w:rPr>
          <w:rFonts w:ascii="Times New Roman" w:hAnsi="Times New Roman" w:cs="Times New Roman"/>
          <w:sz w:val="24"/>
          <w:szCs w:val="24"/>
        </w:rPr>
        <w:t>received</w:t>
      </w:r>
      <w:r w:rsidRPr="18908DBF" w:rsidR="0017797E">
        <w:rPr>
          <w:rFonts w:ascii="Times New Roman" w:hAnsi="Times New Roman" w:cs="Times New Roman"/>
          <w:sz w:val="24"/>
          <w:szCs w:val="24"/>
        </w:rPr>
        <w:t xml:space="preserve"> </w:t>
      </w:r>
      <w:r w:rsidRPr="18908DBF" w:rsidR="0017797E">
        <w:rPr>
          <w:rFonts w:ascii="Times New Roman" w:hAnsi="Times New Roman" w:cs="Times New Roman"/>
          <w:sz w:val="24"/>
          <w:szCs w:val="24"/>
        </w:rPr>
        <w:t>the</w:t>
      </w:r>
      <w:r w:rsidRPr="18908DBF" w:rsidR="0017797E">
        <w:rPr>
          <w:rFonts w:ascii="Times New Roman" w:hAnsi="Times New Roman" w:cs="Times New Roman"/>
          <w:sz w:val="24"/>
          <w:szCs w:val="24"/>
        </w:rPr>
        <w:t xml:space="preserve"> József Eötvös</w:t>
      </w:r>
      <w:r w:rsidRPr="18908DBF" w:rsidR="326DABAE">
        <w:rPr>
          <w:rFonts w:ascii="Times New Roman" w:hAnsi="Times New Roman" w:cs="Times New Roman"/>
          <w:sz w:val="24"/>
          <w:szCs w:val="24"/>
        </w:rPr>
        <w:t>-</w:t>
      </w:r>
      <w:r w:rsidRPr="18908DBF" w:rsidR="0017797E">
        <w:rPr>
          <w:rFonts w:ascii="Times New Roman" w:hAnsi="Times New Roman" w:cs="Times New Roman"/>
          <w:sz w:val="24"/>
          <w:szCs w:val="24"/>
        </w:rPr>
        <w:t>wreath</w:t>
      </w:r>
    </w:p>
    <w:p w:rsidR="0017797E" w:rsidP="0017797E" w:rsidRDefault="0017797E" w14:paraId="6ACEB42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7E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occasion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Science Day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17797E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17797E">
        <w:rPr>
          <w:rFonts w:ascii="Times New Roman" w:hAnsi="Times New Roman" w:cs="Times New Roman"/>
          <w:sz w:val="24"/>
          <w:szCs w:val="24"/>
        </w:rPr>
        <w:t xml:space="preserve"> in Budapest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General and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General of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Sciences.</w:t>
      </w:r>
      <w:proofErr w:type="spellEnd"/>
    </w:p>
    <w:p w:rsidRPr="0017797E" w:rsidR="00D10EE2" w:rsidP="0017797E" w:rsidRDefault="0017797E" w14:paraId="17B3E499" w14:textId="72F637FC">
      <w:pPr>
        <w:jc w:val="both"/>
        <w:rPr>
          <w:rFonts w:ascii="Times New Roman" w:hAnsi="Times New Roman" w:cs="Times New Roman"/>
        </w:rPr>
      </w:pPr>
      <w:r w:rsidRPr="0017797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Presidium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Júlia Szekeres Barthóné,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, Professor Emerita of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Microscope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József Eötvös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Wreath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outstanding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internationally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renowned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immunology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pregnancy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reproduction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7E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17797E">
        <w:rPr>
          <w:rFonts w:ascii="Times New Roman" w:hAnsi="Times New Roman" w:cs="Times New Roman"/>
          <w:sz w:val="24"/>
          <w:szCs w:val="24"/>
        </w:rPr>
        <w:t>.</w:t>
      </w:r>
    </w:p>
    <w:sectPr w:rsidRPr="0017797E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E"/>
    <w:rsid w:val="0017797E"/>
    <w:rsid w:val="00431B36"/>
    <w:rsid w:val="00D10EE2"/>
    <w:rsid w:val="18908DBF"/>
    <w:rsid w:val="326DABAE"/>
    <w:rsid w:val="35666EEE"/>
    <w:rsid w:val="47AB58A3"/>
    <w:rsid w:val="5E2F2A5A"/>
    <w:rsid w:val="758CD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2A8C"/>
  <w15:chartTrackingRefBased/>
  <w15:docId w15:val="{3F484970-EB16-484E-AF52-3590BB18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77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2023-09-20T06:24:00.0000000Z</dcterms:created>
  <dcterms:modified xsi:type="dcterms:W3CDTF">2023-10-09T09:27:28.3553104Z</dcterms:modified>
</coreProperties>
</file>